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C" w:rsidRPr="00C91BA9" w:rsidRDefault="00BA3CAC" w:rsidP="00BA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ED" w:rsidRPr="00E270ED" w:rsidRDefault="00BA3CAC" w:rsidP="00BA3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70ED" w:rsidRPr="00E270E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Pr="00E270E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70ED" w:rsidRPr="00E270ED" w:rsidRDefault="00E270ED" w:rsidP="00E2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3CAC" w:rsidRPr="00E2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ED">
        <w:rPr>
          <w:rFonts w:ascii="Times New Roman" w:hAnsi="Times New Roman" w:cs="Times New Roman"/>
          <w:b/>
          <w:sz w:val="28"/>
          <w:szCs w:val="28"/>
        </w:rPr>
        <w:t xml:space="preserve">«УСТЬ-НАРИНЗОРСКОЕ» </w:t>
      </w:r>
    </w:p>
    <w:p w:rsidR="00BA3CAC" w:rsidRPr="00E270ED" w:rsidRDefault="00E270ED" w:rsidP="00E2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ED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BA3CAC" w:rsidRPr="00C91BA9" w:rsidRDefault="00BA3CAC" w:rsidP="00BA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271" w:rsidRPr="00E270ED" w:rsidRDefault="00BA3CAC" w:rsidP="008D4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0ED">
        <w:rPr>
          <w:rFonts w:ascii="Times New Roman" w:hAnsi="Times New Roman" w:cs="Times New Roman"/>
          <w:b/>
          <w:sz w:val="36"/>
          <w:szCs w:val="36"/>
        </w:rPr>
        <w:t>П</w:t>
      </w:r>
      <w:r w:rsidR="005E3DE1" w:rsidRPr="00E270ED">
        <w:rPr>
          <w:rFonts w:ascii="Times New Roman" w:hAnsi="Times New Roman" w:cs="Times New Roman"/>
          <w:b/>
          <w:sz w:val="36"/>
          <w:szCs w:val="36"/>
        </w:rPr>
        <w:t>О</w:t>
      </w:r>
      <w:r w:rsidRPr="00E270ED">
        <w:rPr>
          <w:rFonts w:ascii="Times New Roman" w:hAnsi="Times New Roman" w:cs="Times New Roman"/>
          <w:b/>
          <w:sz w:val="36"/>
          <w:szCs w:val="36"/>
        </w:rPr>
        <w:t>СТАНОВЛЕНИ</w:t>
      </w:r>
      <w:r w:rsidR="008D4271" w:rsidRPr="00E270ED">
        <w:rPr>
          <w:rFonts w:ascii="Times New Roman" w:hAnsi="Times New Roman" w:cs="Times New Roman"/>
          <w:b/>
          <w:sz w:val="36"/>
          <w:szCs w:val="36"/>
        </w:rPr>
        <w:t>Е</w:t>
      </w:r>
    </w:p>
    <w:p w:rsidR="00BA3CAC" w:rsidRPr="00C91BA9" w:rsidRDefault="008D4271" w:rsidP="008D4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>07 февраля 2020 года</w:t>
      </w:r>
      <w:r w:rsidR="00BA3CAC" w:rsidRPr="00C91B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1BA9">
        <w:rPr>
          <w:rFonts w:ascii="Times New Roman" w:hAnsi="Times New Roman" w:cs="Times New Roman"/>
          <w:sz w:val="28"/>
          <w:szCs w:val="28"/>
        </w:rPr>
        <w:t xml:space="preserve">                       №27</w:t>
      </w:r>
    </w:p>
    <w:p w:rsidR="00BA3CAC" w:rsidRPr="00C91BA9" w:rsidRDefault="00BA3CAC" w:rsidP="00BA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CAC" w:rsidRPr="00C91BA9" w:rsidRDefault="00BA3CAC" w:rsidP="00BA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>с. Усть-Наринзор</w:t>
      </w:r>
    </w:p>
    <w:p w:rsidR="00BA3CAC" w:rsidRPr="00E270ED" w:rsidRDefault="00BA3CAC" w:rsidP="00BA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C" w:rsidRPr="00E270ED" w:rsidRDefault="00BA3CAC" w:rsidP="00BA3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ED">
        <w:rPr>
          <w:rFonts w:ascii="Times New Roman" w:hAnsi="Times New Roman" w:cs="Times New Roman"/>
          <w:b/>
          <w:sz w:val="28"/>
          <w:szCs w:val="28"/>
        </w:rPr>
        <w:t>О</w:t>
      </w:r>
      <w:r w:rsidR="008D4271" w:rsidRPr="00E270ED">
        <w:rPr>
          <w:rFonts w:ascii="Times New Roman" w:hAnsi="Times New Roman" w:cs="Times New Roman"/>
          <w:b/>
          <w:sz w:val="28"/>
          <w:szCs w:val="28"/>
        </w:rPr>
        <w:t xml:space="preserve"> выделении мест для размещения информационных материалов</w:t>
      </w:r>
    </w:p>
    <w:p w:rsidR="00C91BA9" w:rsidRPr="00C91BA9" w:rsidRDefault="00C91BA9" w:rsidP="00BA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A9" w:rsidRPr="00C91BA9" w:rsidRDefault="00C91BA9" w:rsidP="00BA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CAC" w:rsidRPr="00C91BA9" w:rsidRDefault="00C91BA9" w:rsidP="00BA3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основных гарантиях избирательных прав и права участия в референдуме граждан РФ», о предстоящем всенародном голосовании «О поправках в Конституцию РФ», </w:t>
      </w:r>
      <w:r w:rsidR="00BA3CAC" w:rsidRPr="00C91BA9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C91BA9" w:rsidRPr="00C91BA9" w:rsidRDefault="00BA3CAC" w:rsidP="00C91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573" w:rsidRPr="00C91BA9" w:rsidRDefault="00C91BA9" w:rsidP="00C91B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>Определить места для размещения информационных материалов на территории сельского поселения «Усть-Наринзорское»:</w:t>
      </w:r>
    </w:p>
    <w:p w:rsidR="00BA3CAC" w:rsidRPr="00C91BA9" w:rsidRDefault="00BA3CAC" w:rsidP="00BA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A9" w:rsidRPr="00C91BA9" w:rsidRDefault="00C91BA9" w:rsidP="00C9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>-Забайкальский край, Сретенский район, село Усть-Наринзор, ул</w:t>
      </w:r>
      <w:proofErr w:type="gramStart"/>
      <w:r w:rsidRPr="00C91B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1BA9">
        <w:rPr>
          <w:rFonts w:ascii="Times New Roman" w:hAnsi="Times New Roman" w:cs="Times New Roman"/>
          <w:sz w:val="28"/>
          <w:szCs w:val="28"/>
        </w:rPr>
        <w:t>олхозная, дом 2             Администрация сельского поселения «Усть-Наринзорское»</w:t>
      </w:r>
    </w:p>
    <w:p w:rsidR="00C91BA9" w:rsidRPr="00C91BA9" w:rsidRDefault="00C91BA9" w:rsidP="00C9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BA9">
        <w:rPr>
          <w:rFonts w:ascii="Times New Roman" w:hAnsi="Times New Roman" w:cs="Times New Roman"/>
          <w:sz w:val="28"/>
          <w:szCs w:val="28"/>
        </w:rPr>
        <w:t>- Забайкальский край, Сретенский район, село Усть-Наринзор, ул</w:t>
      </w:r>
      <w:proofErr w:type="gramStart"/>
      <w:r w:rsidRPr="00C91BA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91BA9">
        <w:rPr>
          <w:rFonts w:ascii="Times New Roman" w:hAnsi="Times New Roman" w:cs="Times New Roman"/>
          <w:sz w:val="28"/>
          <w:szCs w:val="28"/>
        </w:rPr>
        <w:t>ентральная, дом 4               Дом культуры села Усть-Наринзор</w:t>
      </w:r>
    </w:p>
    <w:p w:rsidR="00BA3CAC" w:rsidRPr="00C91BA9" w:rsidRDefault="00C91BA9" w:rsidP="00BA3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-Забайкальский край, Сретенский район, село Усть-Наринзор,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дом 26                 Библиотека села Усть-Наринзор</w:t>
      </w:r>
    </w:p>
    <w:p w:rsidR="005E3DE1" w:rsidRDefault="00C91BA9" w:rsidP="00BA3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-Забайкальский край, Сретенский район, село Делюн,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CAC" w:rsidRDefault="005E3DE1" w:rsidP="00BA3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21                                              Клуб села Делюн</w:t>
      </w:r>
    </w:p>
    <w:p w:rsidR="00BA3CAC" w:rsidRDefault="00BA3CAC" w:rsidP="005E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8D" w:rsidRDefault="00EF6F8D" w:rsidP="005E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8D" w:rsidRPr="00C91BA9" w:rsidRDefault="00EF6F8D" w:rsidP="005E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552" w:rsidRDefault="00EF6F8D" w:rsidP="00EF6F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Глава сельского поселения</w:t>
      </w:r>
    </w:p>
    <w:p w:rsidR="00EF6F8D" w:rsidRPr="00C91BA9" w:rsidRDefault="00EF6F8D" w:rsidP="00EF6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         А.Ю.Бочкарников</w:t>
      </w:r>
    </w:p>
    <w:sectPr w:rsidR="00EF6F8D" w:rsidRPr="00C91BA9" w:rsidSect="00C91B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759"/>
    <w:multiLevelType w:val="hybridMultilevel"/>
    <w:tmpl w:val="5E12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CAC"/>
    <w:rsid w:val="000013BE"/>
    <w:rsid w:val="00133552"/>
    <w:rsid w:val="00493E04"/>
    <w:rsid w:val="005E3DE1"/>
    <w:rsid w:val="008D4271"/>
    <w:rsid w:val="00944AB2"/>
    <w:rsid w:val="00B40DD3"/>
    <w:rsid w:val="00BA3CAC"/>
    <w:rsid w:val="00C91BA9"/>
    <w:rsid w:val="00D5278F"/>
    <w:rsid w:val="00E270ED"/>
    <w:rsid w:val="00E64573"/>
    <w:rsid w:val="00EC34CA"/>
    <w:rsid w:val="00E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2020-03-04T02:25:00Z</cp:lastPrinted>
  <dcterms:created xsi:type="dcterms:W3CDTF">2016-07-11T03:34:00Z</dcterms:created>
  <dcterms:modified xsi:type="dcterms:W3CDTF">2020-03-04T02:25:00Z</dcterms:modified>
</cp:coreProperties>
</file>